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3B75C2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DECLARAÇÃO DE DISPONIBILIDADE DA EQUIPE CHAVE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Declaramos para fim de concorrência no EDITAL 0</w:t>
      </w:r>
      <w:r w:rsidR="00060932">
        <w:rPr>
          <w:rFonts w:ascii="Arial" w:hAnsi="Arial" w:cs="Arial"/>
          <w:color w:val="000000" w:themeColor="text1"/>
          <w:szCs w:val="21"/>
        </w:rPr>
        <w:t>4</w:t>
      </w:r>
      <w:r>
        <w:rPr>
          <w:rFonts w:ascii="Arial" w:hAnsi="Arial" w:cs="Arial"/>
          <w:color w:val="000000" w:themeColor="text1"/>
          <w:szCs w:val="21"/>
        </w:rPr>
        <w:t xml:space="preserve">/2015 – AGDI, a disponibilidade das pessoas relacionadas a seguir para prestar apoio à equipe do NEPI, nas respectivas áreas, conforme proposto no plano de trabalho. 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454" w:type="dxa"/>
        <w:tblLook w:val="04A0" w:firstRow="1" w:lastRow="0" w:firstColumn="1" w:lastColumn="0" w:noHBand="0" w:noVBand="1"/>
      </w:tblPr>
      <w:tblGrid>
        <w:gridCol w:w="4106"/>
        <w:gridCol w:w="3140"/>
        <w:gridCol w:w="3208"/>
      </w:tblGrid>
      <w:tr w:rsidR="003B75C2" w:rsidTr="003B75C2">
        <w:tc>
          <w:tcPr>
            <w:tcW w:w="4106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 DA PESSOA CHAVE</w:t>
            </w:r>
          </w:p>
        </w:tc>
        <w:tc>
          <w:tcPr>
            <w:tcW w:w="3140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ÁREA DE APOIO*</w:t>
            </w:r>
          </w:p>
        </w:tc>
        <w:tc>
          <w:tcPr>
            <w:tcW w:w="3208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3B75C2" w:rsidRDefault="003B75C2" w:rsidP="003B75C2">
      <w:pPr>
        <w:spacing w:before="60" w:after="60" w:line="24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* Por área de apoio, entende-se uma das quatro áreas de assistência técnica, dentre as listadas no EDITAL 0</w:t>
      </w:r>
      <w:r w:rsidR="00060932">
        <w:rPr>
          <w:rFonts w:ascii="Arial" w:hAnsi="Arial" w:cs="Arial"/>
          <w:color w:val="000000" w:themeColor="text1"/>
          <w:szCs w:val="21"/>
        </w:rPr>
        <w:t>4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1"/>
        </w:rPr>
        <w:t xml:space="preserve">/2015 – AGDI, para a qual a pessoa chave dará apoio aos extensionistas do NEPI. </w:t>
      </w: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Local e data</w:t>
      </w:r>
    </w:p>
    <w:p w:rsidR="003B75C2" w:rsidRDefault="003B75C2" w:rsidP="003B75C2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Representante Legal da Instituição Proponente</w:t>
      </w:r>
    </w:p>
    <w:sectPr w:rsidR="003B75C2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4"/>
    <w:rsid w:val="00060932"/>
    <w:rsid w:val="002732A5"/>
    <w:rsid w:val="002D50FA"/>
    <w:rsid w:val="003B75C2"/>
    <w:rsid w:val="00626505"/>
    <w:rsid w:val="006555CE"/>
    <w:rsid w:val="007A38F4"/>
    <w:rsid w:val="008318AF"/>
    <w:rsid w:val="00A91024"/>
    <w:rsid w:val="00AD2350"/>
    <w:rsid w:val="00CD24A0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Heloisa Weber</cp:lastModifiedBy>
  <cp:revision>4</cp:revision>
  <dcterms:created xsi:type="dcterms:W3CDTF">2015-05-08T17:13:00Z</dcterms:created>
  <dcterms:modified xsi:type="dcterms:W3CDTF">2015-07-23T16:16:00Z</dcterms:modified>
</cp:coreProperties>
</file>